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5A0" w:rsidRPr="004F05A0" w:rsidRDefault="004F05A0" w:rsidP="004F05A0">
      <w:pPr>
        <w:tabs>
          <w:tab w:val="left" w:pos="10205"/>
        </w:tabs>
        <w:ind w:firstLine="709"/>
        <w:jc w:val="both"/>
        <w:rPr>
          <w:b/>
          <w:sz w:val="28"/>
          <w:szCs w:val="28"/>
          <w:lang w:val="uk-UA"/>
        </w:rPr>
      </w:pPr>
      <w:r w:rsidRPr="004F05A0">
        <w:rPr>
          <w:b/>
          <w:sz w:val="28"/>
          <w:szCs w:val="28"/>
          <w:lang w:val="uk-UA"/>
        </w:rPr>
        <w:t>Корольова Н.В.</w:t>
      </w:r>
    </w:p>
    <w:p w:rsidR="004F05A0" w:rsidRPr="004F05A0" w:rsidRDefault="004F05A0" w:rsidP="004F05A0">
      <w:pPr>
        <w:tabs>
          <w:tab w:val="left" w:pos="10205"/>
        </w:tabs>
        <w:ind w:firstLine="709"/>
        <w:jc w:val="both"/>
        <w:rPr>
          <w:b/>
          <w:sz w:val="28"/>
          <w:szCs w:val="28"/>
          <w:lang w:val="uk-UA"/>
        </w:rPr>
      </w:pPr>
      <w:r w:rsidRPr="004F05A0">
        <w:rPr>
          <w:b/>
          <w:sz w:val="28"/>
          <w:szCs w:val="28"/>
          <w:lang w:val="uk-UA"/>
        </w:rPr>
        <w:t>ЗДОРОВ’ЯЗБЕРІГАЮЧІ ОСВІТНІ ТЕХНОЛОГІЇ В СУЧАСНІЙ ВИЩІЙ ШКОЛІ</w:t>
      </w:r>
    </w:p>
    <w:p w:rsidR="004F05A0" w:rsidRPr="004F05A0" w:rsidRDefault="004F05A0" w:rsidP="004F05A0">
      <w:pPr>
        <w:ind w:firstLine="709"/>
        <w:jc w:val="both"/>
        <w:rPr>
          <w:sz w:val="28"/>
          <w:szCs w:val="28"/>
        </w:rPr>
      </w:pPr>
      <w:proofErr w:type="spellStart"/>
      <w:r w:rsidRPr="004F05A0">
        <w:rPr>
          <w:sz w:val="28"/>
          <w:szCs w:val="28"/>
        </w:rPr>
        <w:t>Сучасна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proofErr w:type="gramStart"/>
      <w:r w:rsidRPr="004F05A0">
        <w:rPr>
          <w:sz w:val="28"/>
          <w:szCs w:val="28"/>
        </w:rPr>
        <w:t>соц</w:t>
      </w:r>
      <w:proofErr w:type="gramEnd"/>
      <w:r w:rsidRPr="004F05A0">
        <w:rPr>
          <w:sz w:val="28"/>
          <w:szCs w:val="28"/>
        </w:rPr>
        <w:t>іально-економічна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ситуація</w:t>
      </w:r>
      <w:proofErr w:type="spellEnd"/>
      <w:r w:rsidRPr="004F05A0">
        <w:rPr>
          <w:sz w:val="28"/>
          <w:szCs w:val="28"/>
        </w:rPr>
        <w:t xml:space="preserve"> в </w:t>
      </w:r>
      <w:proofErr w:type="spellStart"/>
      <w:r w:rsidRPr="004F05A0">
        <w:rPr>
          <w:sz w:val="28"/>
          <w:szCs w:val="28"/>
        </w:rPr>
        <w:t>країні</w:t>
      </w:r>
      <w:proofErr w:type="spellEnd"/>
      <w:r w:rsidRPr="004F05A0">
        <w:rPr>
          <w:sz w:val="28"/>
          <w:szCs w:val="28"/>
        </w:rPr>
        <w:t xml:space="preserve"> ставить перед </w:t>
      </w:r>
      <w:proofErr w:type="spellStart"/>
      <w:r w:rsidRPr="004F05A0">
        <w:rPr>
          <w:sz w:val="28"/>
          <w:szCs w:val="28"/>
        </w:rPr>
        <w:t>вітчи</w:t>
      </w:r>
      <w:r w:rsidRPr="004F05A0">
        <w:rPr>
          <w:sz w:val="28"/>
          <w:szCs w:val="28"/>
        </w:rPr>
        <w:t>з</w:t>
      </w:r>
      <w:r w:rsidRPr="004F05A0">
        <w:rPr>
          <w:sz w:val="28"/>
          <w:szCs w:val="28"/>
        </w:rPr>
        <w:t>няними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вченими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суспільством</w:t>
      </w:r>
      <w:proofErr w:type="spellEnd"/>
      <w:r w:rsidRPr="004F05A0">
        <w:rPr>
          <w:sz w:val="28"/>
          <w:szCs w:val="28"/>
        </w:rPr>
        <w:t xml:space="preserve"> в </w:t>
      </w:r>
      <w:proofErr w:type="spellStart"/>
      <w:r w:rsidRPr="004F05A0">
        <w:rPr>
          <w:sz w:val="28"/>
          <w:szCs w:val="28"/>
        </w:rPr>
        <w:t>цілому</w:t>
      </w:r>
      <w:proofErr w:type="spellEnd"/>
      <w:r w:rsidRPr="004F05A0">
        <w:rPr>
          <w:sz w:val="28"/>
          <w:szCs w:val="28"/>
        </w:rPr>
        <w:t xml:space="preserve"> ряд </w:t>
      </w:r>
      <w:proofErr w:type="spellStart"/>
      <w:r w:rsidRPr="004F05A0">
        <w:rPr>
          <w:sz w:val="28"/>
          <w:szCs w:val="28"/>
        </w:rPr>
        <w:t>складних</w:t>
      </w:r>
      <w:proofErr w:type="spellEnd"/>
      <w:r w:rsidRPr="004F05A0">
        <w:rPr>
          <w:sz w:val="28"/>
          <w:szCs w:val="28"/>
        </w:rPr>
        <w:t xml:space="preserve"> проблем. Одна </w:t>
      </w:r>
      <w:proofErr w:type="spellStart"/>
      <w:r w:rsidRPr="004F05A0">
        <w:rPr>
          <w:sz w:val="28"/>
          <w:szCs w:val="28"/>
        </w:rPr>
        <w:t>з</w:t>
      </w:r>
      <w:proofErr w:type="spellEnd"/>
      <w:r w:rsidRPr="004F05A0">
        <w:rPr>
          <w:sz w:val="28"/>
          <w:szCs w:val="28"/>
        </w:rPr>
        <w:t xml:space="preserve"> них − стан </w:t>
      </w:r>
      <w:proofErr w:type="spellStart"/>
      <w:r w:rsidRPr="004F05A0">
        <w:rPr>
          <w:sz w:val="28"/>
          <w:szCs w:val="28"/>
        </w:rPr>
        <w:t>здоров’я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студентів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що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динамічно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погіршується</w:t>
      </w:r>
      <w:proofErr w:type="spellEnd"/>
      <w:r w:rsidRPr="004F05A0">
        <w:rPr>
          <w:sz w:val="28"/>
          <w:szCs w:val="28"/>
        </w:rPr>
        <w:t xml:space="preserve">. </w:t>
      </w:r>
      <w:proofErr w:type="spellStart"/>
      <w:r w:rsidRPr="004F05A0">
        <w:rPr>
          <w:sz w:val="28"/>
          <w:szCs w:val="28"/>
        </w:rPr>
        <w:t>Тенденції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погіршення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здоров’я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proofErr w:type="gramStart"/>
      <w:r w:rsidRPr="004F05A0">
        <w:rPr>
          <w:sz w:val="28"/>
          <w:szCs w:val="28"/>
        </w:rPr>
        <w:t>п</w:t>
      </w:r>
      <w:proofErr w:type="gramEnd"/>
      <w:r w:rsidRPr="004F05A0">
        <w:rPr>
          <w:sz w:val="28"/>
          <w:szCs w:val="28"/>
        </w:rPr>
        <w:t>ідтверджують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медичні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психолого-педагогічні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соціологічні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досл</w:t>
      </w:r>
      <w:r w:rsidRPr="004F05A0">
        <w:rPr>
          <w:sz w:val="28"/>
          <w:szCs w:val="28"/>
        </w:rPr>
        <w:t>і</w:t>
      </w:r>
      <w:r w:rsidRPr="004F05A0">
        <w:rPr>
          <w:sz w:val="28"/>
          <w:szCs w:val="28"/>
        </w:rPr>
        <w:t>дження</w:t>
      </w:r>
      <w:proofErr w:type="spellEnd"/>
      <w:r w:rsidRPr="004F05A0">
        <w:rPr>
          <w:sz w:val="28"/>
          <w:szCs w:val="28"/>
        </w:rPr>
        <w:t xml:space="preserve">. </w:t>
      </w:r>
    </w:p>
    <w:p w:rsidR="004F05A0" w:rsidRPr="004F05A0" w:rsidRDefault="004F05A0" w:rsidP="004F05A0">
      <w:pPr>
        <w:ind w:firstLine="709"/>
        <w:jc w:val="both"/>
        <w:rPr>
          <w:sz w:val="28"/>
          <w:szCs w:val="28"/>
        </w:rPr>
      </w:pPr>
      <w:proofErr w:type="spellStart"/>
      <w:r w:rsidRPr="004F05A0">
        <w:rPr>
          <w:sz w:val="28"/>
          <w:szCs w:val="28"/>
        </w:rPr>
        <w:t>Аналіз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proofErr w:type="gramStart"/>
      <w:r w:rsidRPr="004F05A0">
        <w:rPr>
          <w:sz w:val="28"/>
          <w:szCs w:val="28"/>
        </w:rPr>
        <w:t>психолого-педагог</w:t>
      </w:r>
      <w:proofErr w:type="gramEnd"/>
      <w:r w:rsidRPr="004F05A0">
        <w:rPr>
          <w:sz w:val="28"/>
          <w:szCs w:val="28"/>
        </w:rPr>
        <w:t>ічних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літератури</w:t>
      </w:r>
      <w:proofErr w:type="spellEnd"/>
      <w:r w:rsidRPr="004F05A0">
        <w:rPr>
          <w:sz w:val="28"/>
          <w:szCs w:val="28"/>
        </w:rPr>
        <w:t xml:space="preserve"> показав, </w:t>
      </w:r>
      <w:proofErr w:type="spellStart"/>
      <w:r w:rsidRPr="004F05A0">
        <w:rPr>
          <w:sz w:val="28"/>
          <w:szCs w:val="28"/>
        </w:rPr>
        <w:t>що</w:t>
      </w:r>
      <w:proofErr w:type="spellEnd"/>
      <w:r w:rsidRPr="004F05A0">
        <w:rPr>
          <w:sz w:val="28"/>
          <w:szCs w:val="28"/>
        </w:rPr>
        <w:t xml:space="preserve"> проблема </w:t>
      </w:r>
      <w:proofErr w:type="spellStart"/>
      <w:r w:rsidRPr="004F05A0">
        <w:rPr>
          <w:sz w:val="28"/>
          <w:szCs w:val="28"/>
        </w:rPr>
        <w:t>використання</w:t>
      </w:r>
      <w:proofErr w:type="spellEnd"/>
      <w:r w:rsidRPr="004F05A0">
        <w:rPr>
          <w:bCs/>
          <w:sz w:val="28"/>
          <w:szCs w:val="28"/>
        </w:rPr>
        <w:t xml:space="preserve"> </w:t>
      </w:r>
      <w:r w:rsidRPr="004F05A0">
        <w:rPr>
          <w:sz w:val="28"/>
          <w:szCs w:val="28"/>
        </w:rPr>
        <w:t xml:space="preserve">педагогами </w:t>
      </w:r>
      <w:proofErr w:type="spellStart"/>
      <w:r w:rsidRPr="004F05A0">
        <w:rPr>
          <w:sz w:val="28"/>
          <w:szCs w:val="28"/>
        </w:rPr>
        <w:t>здоров’язберігаючих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технологій</w:t>
      </w:r>
      <w:proofErr w:type="spellEnd"/>
      <w:r w:rsidRPr="004F05A0">
        <w:rPr>
          <w:sz w:val="28"/>
          <w:szCs w:val="28"/>
        </w:rPr>
        <w:t xml:space="preserve"> </w:t>
      </w:r>
      <w:r w:rsidRPr="004F05A0">
        <w:rPr>
          <w:bCs/>
          <w:sz w:val="28"/>
          <w:szCs w:val="28"/>
        </w:rPr>
        <w:t xml:space="preserve"> у </w:t>
      </w:r>
      <w:proofErr w:type="spellStart"/>
      <w:r w:rsidRPr="004F05A0">
        <w:rPr>
          <w:bCs/>
          <w:sz w:val="28"/>
          <w:szCs w:val="28"/>
        </w:rPr>
        <w:t>професійній</w:t>
      </w:r>
      <w:proofErr w:type="spellEnd"/>
      <w:r w:rsidRPr="004F05A0">
        <w:rPr>
          <w:bCs/>
          <w:sz w:val="28"/>
          <w:szCs w:val="28"/>
        </w:rPr>
        <w:t xml:space="preserve"> </w:t>
      </w:r>
      <w:proofErr w:type="spellStart"/>
      <w:r w:rsidRPr="004F05A0">
        <w:rPr>
          <w:bCs/>
          <w:sz w:val="28"/>
          <w:szCs w:val="28"/>
        </w:rPr>
        <w:t>діяльності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вивчається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вітчизняними</w:t>
      </w:r>
      <w:proofErr w:type="spellEnd"/>
      <w:r w:rsidRPr="004F05A0">
        <w:rPr>
          <w:sz w:val="28"/>
          <w:szCs w:val="28"/>
        </w:rPr>
        <w:t xml:space="preserve"> та </w:t>
      </w:r>
      <w:proofErr w:type="spellStart"/>
      <w:r w:rsidRPr="004F05A0">
        <w:rPr>
          <w:sz w:val="28"/>
          <w:szCs w:val="28"/>
        </w:rPr>
        <w:t>зарубіжними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вченими</w:t>
      </w:r>
      <w:proofErr w:type="spellEnd"/>
      <w:r w:rsidRPr="004F05A0">
        <w:rPr>
          <w:sz w:val="28"/>
          <w:szCs w:val="28"/>
        </w:rPr>
        <w:t xml:space="preserve">. </w:t>
      </w:r>
    </w:p>
    <w:p w:rsidR="004F05A0" w:rsidRPr="004F05A0" w:rsidRDefault="004F05A0" w:rsidP="004F05A0">
      <w:pPr>
        <w:tabs>
          <w:tab w:val="left" w:pos="10205"/>
        </w:tabs>
        <w:ind w:firstLine="709"/>
        <w:jc w:val="both"/>
        <w:rPr>
          <w:sz w:val="28"/>
          <w:szCs w:val="28"/>
        </w:rPr>
      </w:pPr>
      <w:proofErr w:type="spellStart"/>
      <w:r w:rsidRPr="004F05A0">
        <w:rPr>
          <w:sz w:val="28"/>
          <w:szCs w:val="28"/>
        </w:rPr>
        <w:t>Студентське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освітнє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середовище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породжує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чинники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ризику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порушень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здоров’я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з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дією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яких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пов’язано</w:t>
      </w:r>
      <w:proofErr w:type="spellEnd"/>
      <w:r w:rsidRPr="004F05A0">
        <w:rPr>
          <w:sz w:val="28"/>
          <w:szCs w:val="28"/>
        </w:rPr>
        <w:t xml:space="preserve"> 20-40 % </w:t>
      </w:r>
      <w:proofErr w:type="spellStart"/>
      <w:r w:rsidRPr="004F05A0">
        <w:rPr>
          <w:sz w:val="28"/>
          <w:szCs w:val="28"/>
        </w:rPr>
        <w:t>негативних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впливів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які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погіршують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здоров’я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студентів</w:t>
      </w:r>
      <w:proofErr w:type="spellEnd"/>
      <w:r w:rsidRPr="004F05A0">
        <w:rPr>
          <w:sz w:val="28"/>
          <w:szCs w:val="28"/>
        </w:rPr>
        <w:t xml:space="preserve">. До них </w:t>
      </w:r>
      <w:proofErr w:type="spellStart"/>
      <w:r w:rsidRPr="004F05A0">
        <w:rPr>
          <w:sz w:val="28"/>
          <w:szCs w:val="28"/>
        </w:rPr>
        <w:t>відносяться</w:t>
      </w:r>
      <w:proofErr w:type="spellEnd"/>
      <w:r w:rsidRPr="004F05A0">
        <w:rPr>
          <w:sz w:val="28"/>
          <w:szCs w:val="28"/>
        </w:rPr>
        <w:t xml:space="preserve">: </w:t>
      </w:r>
      <w:proofErr w:type="spellStart"/>
      <w:r w:rsidRPr="004F05A0">
        <w:rPr>
          <w:sz w:val="28"/>
          <w:szCs w:val="28"/>
        </w:rPr>
        <w:t>стресова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педагогічна</w:t>
      </w:r>
      <w:proofErr w:type="spellEnd"/>
      <w:r w:rsidRPr="004F05A0">
        <w:rPr>
          <w:sz w:val="28"/>
          <w:szCs w:val="28"/>
        </w:rPr>
        <w:t xml:space="preserve"> тактика; </w:t>
      </w:r>
      <w:proofErr w:type="spellStart"/>
      <w:r w:rsidRPr="004F05A0">
        <w:rPr>
          <w:sz w:val="28"/>
          <w:szCs w:val="28"/>
        </w:rPr>
        <w:t>недотримання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фізіологічних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гі</w:t>
      </w:r>
      <w:proofErr w:type="gramStart"/>
      <w:r w:rsidRPr="004F05A0">
        <w:rPr>
          <w:sz w:val="28"/>
          <w:szCs w:val="28"/>
        </w:rPr>
        <w:t>г</w:t>
      </w:r>
      <w:proofErr w:type="gramEnd"/>
      <w:r w:rsidRPr="004F05A0">
        <w:rPr>
          <w:sz w:val="28"/>
          <w:szCs w:val="28"/>
        </w:rPr>
        <w:t>ієнічних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вимог</w:t>
      </w:r>
      <w:proofErr w:type="spellEnd"/>
      <w:r w:rsidRPr="004F05A0">
        <w:rPr>
          <w:sz w:val="28"/>
          <w:szCs w:val="28"/>
        </w:rPr>
        <w:t xml:space="preserve"> до </w:t>
      </w:r>
      <w:proofErr w:type="spellStart"/>
      <w:r w:rsidRPr="004F05A0">
        <w:rPr>
          <w:sz w:val="28"/>
          <w:szCs w:val="28"/>
        </w:rPr>
        <w:t>організації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навчального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процесу</w:t>
      </w:r>
      <w:proofErr w:type="spellEnd"/>
      <w:r w:rsidRPr="004F05A0">
        <w:rPr>
          <w:sz w:val="28"/>
          <w:szCs w:val="28"/>
        </w:rPr>
        <w:t xml:space="preserve">; провали в </w:t>
      </w:r>
      <w:proofErr w:type="spellStart"/>
      <w:r w:rsidRPr="004F05A0">
        <w:rPr>
          <w:sz w:val="28"/>
          <w:szCs w:val="28"/>
        </w:rPr>
        <w:t>існуючій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системі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фізичного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виховання</w:t>
      </w:r>
      <w:proofErr w:type="spellEnd"/>
      <w:r w:rsidRPr="004F05A0">
        <w:rPr>
          <w:sz w:val="28"/>
          <w:szCs w:val="28"/>
        </w:rPr>
        <w:t xml:space="preserve">; </w:t>
      </w:r>
      <w:proofErr w:type="spellStart"/>
      <w:r w:rsidRPr="004F05A0">
        <w:rPr>
          <w:sz w:val="28"/>
          <w:szCs w:val="28"/>
        </w:rPr>
        <w:t>інтенсифікація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навчального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процесу</w:t>
      </w:r>
      <w:proofErr w:type="spellEnd"/>
      <w:r w:rsidRPr="004F05A0">
        <w:rPr>
          <w:sz w:val="28"/>
          <w:szCs w:val="28"/>
        </w:rPr>
        <w:t xml:space="preserve">; </w:t>
      </w:r>
      <w:proofErr w:type="spellStart"/>
      <w:r w:rsidRPr="004F05A0">
        <w:rPr>
          <w:sz w:val="28"/>
          <w:szCs w:val="28"/>
        </w:rPr>
        <w:t>функціональна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неграмотність</w:t>
      </w:r>
      <w:proofErr w:type="spellEnd"/>
      <w:r w:rsidRPr="004F05A0">
        <w:rPr>
          <w:sz w:val="28"/>
          <w:szCs w:val="28"/>
        </w:rPr>
        <w:t xml:space="preserve"> педагога в </w:t>
      </w:r>
      <w:proofErr w:type="spellStart"/>
      <w:r w:rsidRPr="004F05A0">
        <w:rPr>
          <w:sz w:val="28"/>
          <w:szCs w:val="28"/>
        </w:rPr>
        <w:t>питаннях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збереження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зміцнення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здоров’я</w:t>
      </w:r>
      <w:proofErr w:type="spellEnd"/>
      <w:r w:rsidRPr="004F05A0">
        <w:rPr>
          <w:sz w:val="28"/>
          <w:szCs w:val="28"/>
        </w:rPr>
        <w:t xml:space="preserve">; </w:t>
      </w:r>
      <w:proofErr w:type="spellStart"/>
      <w:r w:rsidRPr="004F05A0">
        <w:rPr>
          <w:sz w:val="28"/>
          <w:szCs w:val="28"/>
        </w:rPr>
        <w:t>відсутність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системної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роботи</w:t>
      </w:r>
      <w:proofErr w:type="spellEnd"/>
      <w:r w:rsidRPr="004F05A0">
        <w:rPr>
          <w:sz w:val="28"/>
          <w:szCs w:val="28"/>
        </w:rPr>
        <w:t xml:space="preserve"> по </w:t>
      </w:r>
      <w:proofErr w:type="spellStart"/>
      <w:r w:rsidRPr="004F05A0">
        <w:rPr>
          <w:sz w:val="28"/>
          <w:szCs w:val="28"/>
        </w:rPr>
        <w:t>формуванню</w:t>
      </w:r>
      <w:proofErr w:type="spellEnd"/>
      <w:r w:rsidRPr="004F05A0">
        <w:rPr>
          <w:sz w:val="28"/>
          <w:szCs w:val="28"/>
        </w:rPr>
        <w:t xml:space="preserve"> здорового способу </w:t>
      </w:r>
      <w:proofErr w:type="spellStart"/>
      <w:r w:rsidRPr="004F05A0">
        <w:rPr>
          <w:sz w:val="28"/>
          <w:szCs w:val="28"/>
        </w:rPr>
        <w:t>життя</w:t>
      </w:r>
      <w:proofErr w:type="spellEnd"/>
      <w:r w:rsidRPr="004F05A0">
        <w:rPr>
          <w:sz w:val="28"/>
          <w:szCs w:val="28"/>
        </w:rPr>
        <w:t xml:space="preserve">.  Все </w:t>
      </w:r>
      <w:proofErr w:type="spellStart"/>
      <w:r w:rsidRPr="004F05A0">
        <w:rPr>
          <w:sz w:val="28"/>
          <w:szCs w:val="28"/>
        </w:rPr>
        <w:t>це</w:t>
      </w:r>
      <w:proofErr w:type="spellEnd"/>
      <w:r w:rsidRPr="004F05A0">
        <w:rPr>
          <w:sz w:val="28"/>
          <w:szCs w:val="28"/>
        </w:rPr>
        <w:t xml:space="preserve"> приводить до </w:t>
      </w:r>
      <w:proofErr w:type="spellStart"/>
      <w:r w:rsidRPr="004F05A0">
        <w:rPr>
          <w:sz w:val="28"/>
          <w:szCs w:val="28"/>
        </w:rPr>
        <w:t>виникнення</w:t>
      </w:r>
      <w:proofErr w:type="spellEnd"/>
      <w:r w:rsidRPr="004F05A0">
        <w:rPr>
          <w:sz w:val="28"/>
          <w:szCs w:val="28"/>
        </w:rPr>
        <w:t xml:space="preserve"> </w:t>
      </w:r>
      <w:proofErr w:type="gramStart"/>
      <w:r w:rsidRPr="004F05A0">
        <w:rPr>
          <w:sz w:val="28"/>
          <w:szCs w:val="28"/>
        </w:rPr>
        <w:t>у</w:t>
      </w:r>
      <w:proofErr w:type="gram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студентів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втоми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стомлення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перевтоми</w:t>
      </w:r>
      <w:proofErr w:type="spellEnd"/>
      <w:r w:rsidRPr="004F05A0">
        <w:rPr>
          <w:sz w:val="28"/>
          <w:szCs w:val="28"/>
        </w:rPr>
        <w:t xml:space="preserve">. Тому </w:t>
      </w:r>
      <w:proofErr w:type="spellStart"/>
      <w:r w:rsidRPr="004F05A0">
        <w:rPr>
          <w:sz w:val="28"/>
          <w:szCs w:val="28"/>
        </w:rPr>
        <w:t>основним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важливим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завданням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педагогічного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колектіва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є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формування</w:t>
      </w:r>
      <w:proofErr w:type="spellEnd"/>
      <w:r w:rsidRPr="004F05A0">
        <w:rPr>
          <w:sz w:val="28"/>
          <w:szCs w:val="28"/>
        </w:rPr>
        <w:t xml:space="preserve"> </w:t>
      </w:r>
      <w:proofErr w:type="gramStart"/>
      <w:r w:rsidRPr="004F05A0">
        <w:rPr>
          <w:sz w:val="28"/>
          <w:szCs w:val="28"/>
        </w:rPr>
        <w:t>у</w:t>
      </w:r>
      <w:proofErr w:type="gram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студентів</w:t>
      </w:r>
      <w:proofErr w:type="spellEnd"/>
      <w:r w:rsidRPr="004F05A0">
        <w:rPr>
          <w:sz w:val="28"/>
          <w:szCs w:val="28"/>
        </w:rPr>
        <w:t xml:space="preserve"> потреби по </w:t>
      </w:r>
      <w:proofErr w:type="spellStart"/>
      <w:r w:rsidRPr="004F05A0">
        <w:rPr>
          <w:sz w:val="28"/>
          <w:szCs w:val="28"/>
        </w:rPr>
        <w:t>збереженню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зміцненню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здоров’я</w:t>
      </w:r>
      <w:proofErr w:type="spellEnd"/>
      <w:r w:rsidRPr="004F05A0">
        <w:rPr>
          <w:sz w:val="28"/>
          <w:szCs w:val="28"/>
        </w:rPr>
        <w:t xml:space="preserve">. Для </w:t>
      </w:r>
      <w:proofErr w:type="spellStart"/>
      <w:r w:rsidRPr="004F05A0">
        <w:rPr>
          <w:sz w:val="28"/>
          <w:szCs w:val="28"/>
        </w:rPr>
        <w:t>реалізації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цього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напряму</w:t>
      </w:r>
      <w:proofErr w:type="spellEnd"/>
      <w:r w:rsidRPr="004F05A0">
        <w:rPr>
          <w:sz w:val="28"/>
          <w:szCs w:val="28"/>
        </w:rPr>
        <w:t xml:space="preserve"> в </w:t>
      </w:r>
      <w:proofErr w:type="spellStart"/>
      <w:r w:rsidRPr="004F05A0">
        <w:rPr>
          <w:sz w:val="28"/>
          <w:szCs w:val="28"/>
        </w:rPr>
        <w:t>педагогічній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діяльності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застосовуються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здоров’язберігаючі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технології</w:t>
      </w:r>
      <w:proofErr w:type="spellEnd"/>
      <w:r w:rsidRPr="004F05A0">
        <w:rPr>
          <w:sz w:val="28"/>
          <w:szCs w:val="28"/>
        </w:rPr>
        <w:t>.</w:t>
      </w:r>
    </w:p>
    <w:p w:rsidR="004F05A0" w:rsidRPr="004F05A0" w:rsidRDefault="004F05A0" w:rsidP="004F05A0">
      <w:pPr>
        <w:tabs>
          <w:tab w:val="left" w:pos="10205"/>
        </w:tabs>
        <w:ind w:firstLine="709"/>
        <w:jc w:val="both"/>
        <w:rPr>
          <w:sz w:val="28"/>
          <w:szCs w:val="28"/>
        </w:rPr>
      </w:pPr>
      <w:proofErr w:type="spellStart"/>
      <w:r w:rsidRPr="004F05A0">
        <w:rPr>
          <w:sz w:val="28"/>
          <w:szCs w:val="28"/>
        </w:rPr>
        <w:t>Здоров’язберігаюча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технологія</w:t>
      </w:r>
      <w:proofErr w:type="spellEnd"/>
      <w:r w:rsidRPr="004F05A0">
        <w:rPr>
          <w:sz w:val="28"/>
          <w:szCs w:val="28"/>
        </w:rPr>
        <w:t xml:space="preserve"> – </w:t>
      </w:r>
      <w:proofErr w:type="spellStart"/>
      <w:r w:rsidRPr="004F05A0">
        <w:rPr>
          <w:sz w:val="28"/>
          <w:szCs w:val="28"/>
        </w:rPr>
        <w:t>це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умови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навчання</w:t>
      </w:r>
      <w:proofErr w:type="spellEnd"/>
      <w:r w:rsidRPr="004F05A0">
        <w:rPr>
          <w:sz w:val="28"/>
          <w:szCs w:val="28"/>
        </w:rPr>
        <w:t xml:space="preserve"> студента у </w:t>
      </w:r>
      <w:proofErr w:type="spellStart"/>
      <w:r w:rsidRPr="004F05A0">
        <w:rPr>
          <w:sz w:val="28"/>
          <w:szCs w:val="28"/>
        </w:rPr>
        <w:t>вищій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школі</w:t>
      </w:r>
      <w:proofErr w:type="spellEnd"/>
      <w:r w:rsidRPr="004F05A0">
        <w:rPr>
          <w:sz w:val="28"/>
          <w:szCs w:val="28"/>
        </w:rPr>
        <w:t xml:space="preserve"> (</w:t>
      </w:r>
      <w:proofErr w:type="spellStart"/>
      <w:r w:rsidRPr="004F05A0">
        <w:rPr>
          <w:sz w:val="28"/>
          <w:szCs w:val="28"/>
        </w:rPr>
        <w:t>відсутність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стресу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адекватність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вимог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адекватність</w:t>
      </w:r>
      <w:proofErr w:type="spellEnd"/>
      <w:r w:rsidRPr="004F05A0">
        <w:rPr>
          <w:sz w:val="28"/>
          <w:szCs w:val="28"/>
        </w:rPr>
        <w:t xml:space="preserve"> методик </w:t>
      </w:r>
      <w:proofErr w:type="spellStart"/>
      <w:r w:rsidRPr="004F05A0">
        <w:rPr>
          <w:sz w:val="28"/>
          <w:szCs w:val="28"/>
        </w:rPr>
        <w:t>навчання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виховання</w:t>
      </w:r>
      <w:proofErr w:type="spellEnd"/>
      <w:r w:rsidRPr="004F05A0">
        <w:rPr>
          <w:sz w:val="28"/>
          <w:szCs w:val="28"/>
        </w:rPr>
        <w:t xml:space="preserve">); </w:t>
      </w:r>
      <w:proofErr w:type="spellStart"/>
      <w:r w:rsidRPr="004F05A0">
        <w:rPr>
          <w:sz w:val="28"/>
          <w:szCs w:val="28"/>
        </w:rPr>
        <w:t>раціональна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організація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навчального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процесу</w:t>
      </w:r>
      <w:proofErr w:type="spellEnd"/>
      <w:r w:rsidRPr="004F05A0">
        <w:rPr>
          <w:sz w:val="28"/>
          <w:szCs w:val="28"/>
        </w:rPr>
        <w:t xml:space="preserve"> (</w:t>
      </w:r>
      <w:proofErr w:type="spellStart"/>
      <w:r w:rsidRPr="004F05A0">
        <w:rPr>
          <w:sz w:val="28"/>
          <w:szCs w:val="28"/>
        </w:rPr>
        <w:t>відповідно</w:t>
      </w:r>
      <w:proofErr w:type="spellEnd"/>
      <w:r w:rsidRPr="004F05A0">
        <w:rPr>
          <w:sz w:val="28"/>
          <w:szCs w:val="28"/>
        </w:rPr>
        <w:t xml:space="preserve"> до </w:t>
      </w:r>
      <w:proofErr w:type="spellStart"/>
      <w:r w:rsidRPr="004F05A0">
        <w:rPr>
          <w:sz w:val="28"/>
          <w:szCs w:val="28"/>
        </w:rPr>
        <w:t>індивідуальних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особливостей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гі</w:t>
      </w:r>
      <w:proofErr w:type="gramStart"/>
      <w:r w:rsidRPr="004F05A0">
        <w:rPr>
          <w:sz w:val="28"/>
          <w:szCs w:val="28"/>
        </w:rPr>
        <w:t>г</w:t>
      </w:r>
      <w:proofErr w:type="gramEnd"/>
      <w:r w:rsidRPr="004F05A0">
        <w:rPr>
          <w:sz w:val="28"/>
          <w:szCs w:val="28"/>
        </w:rPr>
        <w:t>ієнічних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вимог</w:t>
      </w:r>
      <w:proofErr w:type="spellEnd"/>
      <w:r w:rsidRPr="004F05A0">
        <w:rPr>
          <w:sz w:val="28"/>
          <w:szCs w:val="28"/>
        </w:rPr>
        <w:t xml:space="preserve">); </w:t>
      </w:r>
      <w:proofErr w:type="spellStart"/>
      <w:r w:rsidRPr="004F05A0">
        <w:rPr>
          <w:sz w:val="28"/>
          <w:szCs w:val="28"/>
        </w:rPr>
        <w:t>відповідність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навчального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фізичного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навантаження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можливостям</w:t>
      </w:r>
      <w:proofErr w:type="spellEnd"/>
      <w:r w:rsidRPr="004F05A0">
        <w:rPr>
          <w:sz w:val="28"/>
          <w:szCs w:val="28"/>
        </w:rPr>
        <w:t xml:space="preserve"> студента; </w:t>
      </w:r>
      <w:proofErr w:type="spellStart"/>
      <w:r w:rsidRPr="004F05A0">
        <w:rPr>
          <w:sz w:val="28"/>
          <w:szCs w:val="28"/>
        </w:rPr>
        <w:t>необхідний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достатній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раціонально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організований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руховий</w:t>
      </w:r>
      <w:proofErr w:type="spellEnd"/>
      <w:r w:rsidRPr="004F05A0">
        <w:rPr>
          <w:sz w:val="28"/>
          <w:szCs w:val="28"/>
        </w:rPr>
        <w:t xml:space="preserve"> режим. </w:t>
      </w:r>
    </w:p>
    <w:p w:rsidR="004F05A0" w:rsidRPr="004F05A0" w:rsidRDefault="004F05A0" w:rsidP="004F05A0">
      <w:pPr>
        <w:tabs>
          <w:tab w:val="left" w:pos="10205"/>
        </w:tabs>
        <w:ind w:firstLine="709"/>
        <w:jc w:val="both"/>
        <w:rPr>
          <w:sz w:val="28"/>
          <w:szCs w:val="28"/>
        </w:rPr>
      </w:pPr>
      <w:proofErr w:type="spellStart"/>
      <w:r w:rsidRPr="004F05A0">
        <w:rPr>
          <w:sz w:val="28"/>
          <w:szCs w:val="28"/>
        </w:rPr>
        <w:t>Спостереження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показують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що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використання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здоров’язберігаючих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технологій</w:t>
      </w:r>
      <w:proofErr w:type="spellEnd"/>
      <w:r w:rsidRPr="004F05A0">
        <w:rPr>
          <w:sz w:val="28"/>
          <w:szCs w:val="28"/>
        </w:rPr>
        <w:t xml:space="preserve"> у </w:t>
      </w:r>
      <w:proofErr w:type="spellStart"/>
      <w:r w:rsidRPr="004F05A0">
        <w:rPr>
          <w:sz w:val="28"/>
          <w:szCs w:val="28"/>
        </w:rPr>
        <w:t>навчальному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процесі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дозволяє</w:t>
      </w:r>
      <w:proofErr w:type="spellEnd"/>
      <w:r w:rsidRPr="004F05A0">
        <w:rPr>
          <w:sz w:val="28"/>
          <w:szCs w:val="28"/>
        </w:rPr>
        <w:t xml:space="preserve"> студентам </w:t>
      </w:r>
      <w:proofErr w:type="spellStart"/>
      <w:r w:rsidRPr="004F05A0">
        <w:rPr>
          <w:sz w:val="28"/>
          <w:szCs w:val="28"/>
        </w:rPr>
        <w:t>більш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успішно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адаптуватися</w:t>
      </w:r>
      <w:proofErr w:type="spellEnd"/>
      <w:r w:rsidRPr="004F05A0">
        <w:rPr>
          <w:sz w:val="28"/>
          <w:szCs w:val="28"/>
        </w:rPr>
        <w:t xml:space="preserve"> в </w:t>
      </w:r>
      <w:proofErr w:type="spellStart"/>
      <w:r w:rsidRPr="004F05A0">
        <w:rPr>
          <w:sz w:val="28"/>
          <w:szCs w:val="28"/>
        </w:rPr>
        <w:t>освітньому</w:t>
      </w:r>
      <w:proofErr w:type="spellEnd"/>
      <w:r w:rsidRPr="004F05A0">
        <w:rPr>
          <w:sz w:val="28"/>
          <w:szCs w:val="28"/>
        </w:rPr>
        <w:t xml:space="preserve"> та </w:t>
      </w:r>
      <w:proofErr w:type="spellStart"/>
      <w:proofErr w:type="gramStart"/>
      <w:r w:rsidRPr="004F05A0">
        <w:rPr>
          <w:sz w:val="28"/>
          <w:szCs w:val="28"/>
        </w:rPr>
        <w:t>соц</w:t>
      </w:r>
      <w:proofErr w:type="gramEnd"/>
      <w:r w:rsidRPr="004F05A0">
        <w:rPr>
          <w:sz w:val="28"/>
          <w:szCs w:val="28"/>
        </w:rPr>
        <w:t>іальному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просторі</w:t>
      </w:r>
      <w:proofErr w:type="spellEnd"/>
      <w:r w:rsidRPr="004F05A0">
        <w:rPr>
          <w:sz w:val="28"/>
          <w:szCs w:val="28"/>
        </w:rPr>
        <w:t xml:space="preserve">, </w:t>
      </w:r>
      <w:proofErr w:type="spellStart"/>
      <w:r w:rsidRPr="004F05A0">
        <w:rPr>
          <w:sz w:val="28"/>
          <w:szCs w:val="28"/>
        </w:rPr>
        <w:t>розкрити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свої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творчі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здібності</w:t>
      </w:r>
      <w:proofErr w:type="spellEnd"/>
      <w:r w:rsidRPr="004F05A0">
        <w:rPr>
          <w:sz w:val="28"/>
          <w:szCs w:val="28"/>
        </w:rPr>
        <w:t xml:space="preserve">, а педагогу </w:t>
      </w:r>
      <w:proofErr w:type="spellStart"/>
      <w:r w:rsidRPr="004F05A0">
        <w:rPr>
          <w:sz w:val="28"/>
          <w:szCs w:val="28"/>
        </w:rPr>
        <w:t>ефективно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проводити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профілактику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асоціальної</w:t>
      </w:r>
      <w:proofErr w:type="spellEnd"/>
      <w:r w:rsidRPr="004F05A0">
        <w:rPr>
          <w:sz w:val="28"/>
          <w:szCs w:val="28"/>
        </w:rPr>
        <w:t xml:space="preserve"> </w:t>
      </w:r>
      <w:proofErr w:type="spellStart"/>
      <w:r w:rsidRPr="004F05A0">
        <w:rPr>
          <w:sz w:val="28"/>
          <w:szCs w:val="28"/>
        </w:rPr>
        <w:t>поведінки</w:t>
      </w:r>
      <w:proofErr w:type="spellEnd"/>
      <w:r w:rsidRPr="004F05A0">
        <w:rPr>
          <w:sz w:val="28"/>
          <w:szCs w:val="28"/>
        </w:rPr>
        <w:t>.</w:t>
      </w:r>
    </w:p>
    <w:p w:rsidR="00D15BB4" w:rsidRPr="004F05A0" w:rsidRDefault="00D15BB4">
      <w:pPr>
        <w:rPr>
          <w:sz w:val="28"/>
          <w:szCs w:val="28"/>
        </w:rPr>
      </w:pPr>
    </w:p>
    <w:sectPr w:rsidR="00D15BB4" w:rsidRPr="004F05A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F05A0"/>
    <w:rsid w:val="0007502A"/>
    <w:rsid w:val="00164619"/>
    <w:rsid w:val="00325E6B"/>
    <w:rsid w:val="004F05A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5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1321</Words>
  <Characters>754</Characters>
  <Application>Microsoft Office Word</Application>
  <DocSecurity>0</DocSecurity>
  <Lines>6</Lines>
  <Paragraphs>4</Paragraphs>
  <ScaleCrop>false</ScaleCrop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2015-06-11T07:59:00Z</dcterms:created>
  <dcterms:modified xsi:type="dcterms:W3CDTF">2015-06-11T08:00:00Z</dcterms:modified>
</cp:coreProperties>
</file>